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208AC" w:rsidRDefault="005208A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Входная группа</w:t>
            </w:r>
          </w:p>
          <w:p w:rsidR="005F0E5A" w:rsidRDefault="00C0505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ДОУ</w:t>
            </w:r>
            <w:r w:rsidR="00EB24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1.05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262366E" wp14:editId="1CCF07A9">
                  <wp:extent cx="1790701" cy="1343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053" cy="1343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C05058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C05058" w:rsidP="00EB24D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200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C05058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AB2527" w:rsidP="00C05058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C05058">
              <w:rPr>
                <w:bCs/>
              </w:rPr>
              <w:t>35</w:t>
            </w:r>
            <w:r>
              <w:rPr>
                <w:bCs/>
              </w:rPr>
              <w:t>00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C05058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C05058" w:rsidP="0028122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35</w:t>
            </w:r>
            <w:r w:rsidR="00281224">
              <w:rPr>
                <w:bCs/>
              </w:rPr>
              <w:t>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C05058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05058" w:rsidRPr="00E91D54" w:rsidRDefault="00C05058" w:rsidP="00C050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05058" w:rsidRPr="00E91D54" w:rsidRDefault="00C05058" w:rsidP="00C05058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05058" w:rsidRPr="00E91D54" w:rsidRDefault="00C05058" w:rsidP="00C050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05058" w:rsidRPr="00E91D54" w:rsidRDefault="00C05058" w:rsidP="00C05058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C05058" w:rsidRDefault="00C05058" w:rsidP="00C05058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сиденья (мм)</w:t>
            </w:r>
          </w:p>
        </w:tc>
        <w:tc>
          <w:tcPr>
            <w:tcW w:w="5528" w:type="dxa"/>
          </w:tcPr>
          <w:p w:rsidR="00C05058" w:rsidRDefault="00C05058" w:rsidP="00C05058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450</w:t>
            </w:r>
            <w:r w:rsidRPr="00E91D54">
              <w:rPr>
                <w:bCs/>
                <w:color w:val="000000"/>
              </w:rPr>
              <w:t>(± 10мм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C05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толщиной не мен</w:t>
            </w:r>
            <w:r w:rsidR="00AE1CCE">
              <w:t>е</w:t>
            </w:r>
            <w:r>
              <w:t>е</w:t>
            </w:r>
            <w:r w:rsidR="00AE1CCE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AE1CCE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AE1CCE" w:rsidRDefault="00D5420F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 xml:space="preserve"> Р</w:t>
            </w:r>
            <w:r w:rsidR="00D12EBD">
              <w:rPr>
                <w:bCs/>
                <w:color w:val="000000"/>
              </w:rPr>
              <w:t xml:space="preserve"> 52169-</w:t>
            </w:r>
            <w:r w:rsidR="004E3A3D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9140E1">
              <w:rPr>
                <w:color w:val="000000"/>
              </w:rPr>
              <w:t xml:space="preserve"> </w:t>
            </w:r>
            <w:r w:rsidR="00C05058">
              <w:rPr>
                <w:color w:val="000000"/>
              </w:rPr>
              <w:t>2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</w:t>
            </w:r>
            <w:r w:rsidR="00C05058">
              <w:rPr>
                <w:color w:val="000000"/>
              </w:rPr>
              <w:t xml:space="preserve">деревянного </w:t>
            </w:r>
            <w:r w:rsidR="00C05058" w:rsidRPr="00754ED9">
              <w:rPr>
                <w:color w:val="000000"/>
              </w:rPr>
              <w:t>бруса</w:t>
            </w:r>
            <w:r w:rsidR="005F0E5A" w:rsidRPr="00754ED9">
              <w:rPr>
                <w:color w:val="000000"/>
              </w:rPr>
              <w:t>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197BE1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color w:val="000000"/>
              </w:rPr>
              <w:t>С</w:t>
            </w:r>
            <w:r w:rsidR="005F0E5A" w:rsidRPr="00754ED9">
              <w:rPr>
                <w:color w:val="000000"/>
              </w:rPr>
              <w:t>низу столбы должны оканчиваться металлическими</w:t>
            </w:r>
            <w:r w:rsidR="005F0E5A">
              <w:rPr>
                <w:color w:val="000000"/>
              </w:rPr>
              <w:t xml:space="preserve"> оцинкованными  подпятниками</w:t>
            </w:r>
            <w:r w:rsidR="00E05611">
              <w:rPr>
                <w:color w:val="000000"/>
              </w:rPr>
              <w:t xml:space="preserve"> выполненным из листовой стали толщиной не менее 4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трубы диаметром не менее 42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толщиной стенки 3.5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мм, подпятник должен заканчиваться монтажным круглым фланцем</w:t>
            </w:r>
            <w:r w:rsidR="00AE1CCE">
              <w:rPr>
                <w:color w:val="000000"/>
              </w:rPr>
              <w:t>,</w:t>
            </w:r>
            <w:r w:rsidR="00E05611">
              <w:rPr>
                <w:color w:val="000000"/>
              </w:rPr>
              <w:t xml:space="preserve"> выполненным из стали толщиной не менее 3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</w:t>
            </w:r>
            <w:r w:rsidR="005F0E5A" w:rsidRPr="00754ED9">
              <w:rPr>
                <w:color w:val="000000"/>
              </w:rPr>
              <w:t>, которые бетонируются в землю.</w:t>
            </w:r>
            <w:bookmarkEnd w:id="6"/>
          </w:p>
        </w:tc>
      </w:tr>
      <w:bookmarkEnd w:id="4"/>
      <w:bookmarkEnd w:id="5"/>
      <w:tr w:rsidR="008131C1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8131C1" w:rsidRPr="00E91D54" w:rsidRDefault="008131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131C1" w:rsidRPr="00E91D54" w:rsidRDefault="008131C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131C1" w:rsidRPr="00E91D54" w:rsidRDefault="008131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131C1" w:rsidRPr="00E91D54" w:rsidRDefault="008131C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8131C1" w:rsidRPr="00754ED9" w:rsidRDefault="00C05058" w:rsidP="008131C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528" w:type="dxa"/>
          </w:tcPr>
          <w:p w:rsidR="008131C1" w:rsidRPr="00754ED9" w:rsidRDefault="00C05058" w:rsidP="00C0505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шт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Должно состоять из совокупности двух столбов и фанерных элементов. Фанерные элементы представляют собой две «кроны» дерева (соединенные между собой по принципу шип-паз) с декоративными элементами в форме различных плодов и ягод, крепящихся к «кронам». Между «кронами» должны быть установлены фанерные полочки, по три штуки с каждой стороны. «Крона» и полочки </w:t>
            </w:r>
            <w:r>
              <w:rPr>
                <w:color w:val="000000"/>
              </w:rPr>
              <w:t>должны быть выполнены</w:t>
            </w:r>
            <w:r w:rsidRPr="00A86472">
              <w:rPr>
                <w:color w:val="000000"/>
              </w:rPr>
              <w:t xml:space="preserve"> из </w:t>
            </w:r>
            <w:r>
              <w:rPr>
                <w:color w:val="000000"/>
              </w:rPr>
              <w:t xml:space="preserve">совокупности </w:t>
            </w:r>
            <w:r w:rsidRPr="00A86472">
              <w:rPr>
                <w:color w:val="000000"/>
              </w:rPr>
              <w:t>влагостойкой фанеры марки ФСФ сорт не ниже 2/2 и толщиной не менее 2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>.</w:t>
            </w:r>
          </w:p>
        </w:tc>
      </w:tr>
      <w:tr w:rsidR="004B653C" w:rsidTr="008131C1">
        <w:trPr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0F57F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Лавочки по периметру</w:t>
            </w:r>
          </w:p>
        </w:tc>
        <w:tc>
          <w:tcPr>
            <w:tcW w:w="5528" w:type="dxa"/>
          </w:tcPr>
          <w:p w:rsidR="004B653C" w:rsidRDefault="000F57FF" w:rsidP="008131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F57FF">
              <w:rPr>
                <w:color w:val="000000"/>
              </w:rPr>
              <w:t xml:space="preserve">В кол-ве </w:t>
            </w:r>
            <w:r>
              <w:rPr>
                <w:color w:val="000000"/>
              </w:rPr>
              <w:t>4 шт. Каждая лавочка должна состоять из:</w:t>
            </w:r>
          </w:p>
          <w:p w:rsidR="000F57FF" w:rsidRDefault="000F57FF" w:rsidP="000F57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color w:val="000000"/>
              </w:rPr>
              <w:t xml:space="preserve">- сидения </w:t>
            </w:r>
            <w:r>
              <w:rPr>
                <w:bCs/>
              </w:rPr>
              <w:t xml:space="preserve">в кол-ве 1 </w:t>
            </w:r>
            <w:r>
              <w:rPr>
                <w:bCs/>
              </w:rPr>
              <w:t>шт., к</w:t>
            </w:r>
            <w:r>
              <w:rPr>
                <w:bCs/>
              </w:rPr>
              <w:t>аркас</w:t>
            </w:r>
            <w:r>
              <w:rPr>
                <w:bCs/>
              </w:rPr>
              <w:t>а которого</w:t>
            </w:r>
            <w:r>
              <w:rPr>
                <w:bCs/>
              </w:rPr>
              <w:t xml:space="preserve"> должен быть радиусной формы (четверть круга) и должен быть </w:t>
            </w:r>
            <w:r w:rsidRPr="0079705E">
              <w:rPr>
                <w:bCs/>
              </w:rPr>
              <w:t xml:space="preserve">выполнен из металлической трубы сечением не менее </w:t>
            </w:r>
            <w:r>
              <w:rPr>
                <w:bCs/>
              </w:rPr>
              <w:lastRenderedPageBreak/>
              <w:t>50х25 мм, с т</w:t>
            </w:r>
            <w:r>
              <w:rPr>
                <w:bCs/>
              </w:rPr>
              <w:t>олщиной стенки не менее 2,5 мм. К каркасу крепятся сидушки в количестве 7 шт., выполненные из фанеры толщиной не менее 21 мм. На каждой сидушке должна быть нанесена ручная художественная роспись;</w:t>
            </w:r>
          </w:p>
          <w:p w:rsidR="000F57FF" w:rsidRDefault="000F57FF" w:rsidP="005208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- ножек, в кол-ве 2 шт. которые</w:t>
            </w:r>
            <w:r>
              <w:rPr>
                <w:bCs/>
              </w:rPr>
              <w:t xml:space="preserve"> должн</w:t>
            </w:r>
            <w:r>
              <w:rPr>
                <w:bCs/>
              </w:rPr>
              <w:t>ы</w:t>
            </w:r>
            <w:r>
              <w:rPr>
                <w:bCs/>
              </w:rPr>
              <w:t xml:space="preserve"> быть </w:t>
            </w:r>
            <w:r w:rsidRPr="0079705E">
              <w:rPr>
                <w:bCs/>
              </w:rPr>
              <w:t>выполнен</w:t>
            </w:r>
            <w:r>
              <w:rPr>
                <w:bCs/>
              </w:rPr>
              <w:t>ы</w:t>
            </w:r>
            <w:r w:rsidRPr="0079705E">
              <w:rPr>
                <w:bCs/>
              </w:rPr>
              <w:t xml:space="preserve"> из металлической трубы сечением не менее </w:t>
            </w:r>
            <w:r>
              <w:rPr>
                <w:bCs/>
              </w:rPr>
              <w:t>50х25 мм, с толщиной стенки не менее 2,5 мм.</w:t>
            </w:r>
            <w:r w:rsidR="005208AC">
              <w:rPr>
                <w:bCs/>
              </w:rPr>
              <w:t xml:space="preserve"> К ножкам с внешней стороны лавочки должны крепиться накладки, выполненные из фанеры толщиной не менее 21 мм. Накладки должны имитировать форму дерева, и иметь художественную ручную роспись в виде дерева.</w:t>
            </w:r>
          </w:p>
          <w:p w:rsidR="005208AC" w:rsidRDefault="005208AC" w:rsidP="005208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Каждая лавочка должна иметь свою тематику, обозначенную в тематиках художественной росписи на сидушках:</w:t>
            </w:r>
          </w:p>
          <w:p w:rsidR="005208AC" w:rsidRDefault="005208AC" w:rsidP="005208AC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п</w:t>
            </w:r>
            <w:r w:rsidRPr="005208AC">
              <w:rPr>
                <w:bCs/>
              </w:rPr>
              <w:t>ервая лавочка - шахматных фигур</w:t>
            </w:r>
            <w:r w:rsidR="00244BC4">
              <w:rPr>
                <w:bCs/>
              </w:rPr>
              <w:t>;</w:t>
            </w:r>
          </w:p>
          <w:p w:rsidR="005208AC" w:rsidRDefault="005208AC" w:rsidP="005208AC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вторая лавочка – геометрических предметов</w:t>
            </w:r>
            <w:r w:rsidR="00244BC4">
              <w:rPr>
                <w:bCs/>
              </w:rPr>
              <w:t>;</w:t>
            </w:r>
          </w:p>
          <w:p w:rsidR="005208AC" w:rsidRDefault="005208AC" w:rsidP="005208AC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третья лавочка – животных и сказочных персонажей</w:t>
            </w:r>
            <w:r w:rsidR="00244BC4">
              <w:rPr>
                <w:bCs/>
              </w:rPr>
              <w:t>;</w:t>
            </w:r>
            <w:bookmarkStart w:id="7" w:name="_GoBack"/>
            <w:bookmarkEnd w:id="7"/>
          </w:p>
          <w:p w:rsidR="005208AC" w:rsidRPr="005208AC" w:rsidRDefault="005208AC" w:rsidP="005208AC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четвертая лавочка – цифр.</w:t>
            </w:r>
          </w:p>
        </w:tc>
      </w:tr>
      <w:tr w:rsidR="00A23D8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Default="00A23D83" w:rsidP="005208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</w:t>
            </w:r>
            <w:r w:rsidR="005208AC">
              <w:rPr>
                <w:color w:val="000000"/>
              </w:rPr>
              <w:t xml:space="preserve">быть </w:t>
            </w:r>
            <w:r w:rsidR="005208AC" w:rsidRPr="005A1B0B">
              <w:rPr>
                <w:color w:val="000000"/>
              </w:rPr>
              <w:t>марки</w:t>
            </w:r>
            <w:r w:rsidRPr="005A1B0B">
              <w:rPr>
                <w:color w:val="000000"/>
              </w:rPr>
              <w:t xml:space="preserve">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 w:rsidR="004E3A3D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</w:t>
            </w:r>
            <w:r w:rsidR="00D644A4">
              <w:rPr>
                <w:color w:val="000000"/>
              </w:rPr>
              <w:t xml:space="preserve">аги. Металл покрашен полимерной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  <w:r w:rsidR="005208AC">
              <w:rPr>
                <w:color w:val="000000"/>
              </w:rPr>
              <w:t xml:space="preserve"> </w:t>
            </w: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244BC4">
        <w:trPr>
          <w:trHeight w:val="15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5208AC" w:rsidP="00244B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Входная группа создана для родителей. Ожидающих своих детей. Она состоит из четырёх радиусных лавочек, расположенных по окружности</w:t>
            </w:r>
            <w:r w:rsidR="00244B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244BC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проходами между ними. В центре окружности установлено дерево с полочками. На полочках дерева удобно размещать выставку </w:t>
            </w:r>
            <w:r w:rsidR="00244BC4">
              <w:rPr>
                <w:color w:val="000000"/>
              </w:rPr>
              <w:t>работ дошколят.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FA" w:rsidRDefault="006B56FA" w:rsidP="00D74A8E">
      <w:r>
        <w:separator/>
      </w:r>
    </w:p>
  </w:endnote>
  <w:endnote w:type="continuationSeparator" w:id="0">
    <w:p w:rsidR="006B56FA" w:rsidRDefault="006B56FA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FA" w:rsidRDefault="006B56FA" w:rsidP="00D74A8E">
      <w:r>
        <w:separator/>
      </w:r>
    </w:p>
  </w:footnote>
  <w:footnote w:type="continuationSeparator" w:id="0">
    <w:p w:rsidR="006B56FA" w:rsidRDefault="006B56FA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32997"/>
    <w:multiLevelType w:val="hybridMultilevel"/>
    <w:tmpl w:val="94CA9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76A8F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0F57FF"/>
    <w:rsid w:val="0010412D"/>
    <w:rsid w:val="001242E5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4BC4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1224"/>
    <w:rsid w:val="002832D9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A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3A3D"/>
    <w:rsid w:val="004E6093"/>
    <w:rsid w:val="004E7A1B"/>
    <w:rsid w:val="004F01CB"/>
    <w:rsid w:val="004F6E4E"/>
    <w:rsid w:val="004F7A2F"/>
    <w:rsid w:val="004F7F2A"/>
    <w:rsid w:val="00500F7A"/>
    <w:rsid w:val="005040A8"/>
    <w:rsid w:val="005208AC"/>
    <w:rsid w:val="00520AB3"/>
    <w:rsid w:val="00521431"/>
    <w:rsid w:val="005309AD"/>
    <w:rsid w:val="00531E34"/>
    <w:rsid w:val="00534B00"/>
    <w:rsid w:val="00536BCF"/>
    <w:rsid w:val="00552F34"/>
    <w:rsid w:val="00571C0E"/>
    <w:rsid w:val="005756E8"/>
    <w:rsid w:val="00583450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34A61"/>
    <w:rsid w:val="00643222"/>
    <w:rsid w:val="006473A2"/>
    <w:rsid w:val="00647B71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6FA"/>
    <w:rsid w:val="006B584F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0EB2"/>
    <w:rsid w:val="007512AC"/>
    <w:rsid w:val="007521BF"/>
    <w:rsid w:val="00762012"/>
    <w:rsid w:val="00782FE1"/>
    <w:rsid w:val="00783E1B"/>
    <w:rsid w:val="00794802"/>
    <w:rsid w:val="0079705E"/>
    <w:rsid w:val="007A0FEE"/>
    <w:rsid w:val="007A1E5D"/>
    <w:rsid w:val="007A2CC9"/>
    <w:rsid w:val="007A6D59"/>
    <w:rsid w:val="007A749F"/>
    <w:rsid w:val="007B5789"/>
    <w:rsid w:val="007C3A04"/>
    <w:rsid w:val="007D6EB6"/>
    <w:rsid w:val="007E1BD5"/>
    <w:rsid w:val="008008AB"/>
    <w:rsid w:val="00804157"/>
    <w:rsid w:val="00806F27"/>
    <w:rsid w:val="008131C1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1195"/>
    <w:rsid w:val="009B2E81"/>
    <w:rsid w:val="009C27D1"/>
    <w:rsid w:val="009E0BFF"/>
    <w:rsid w:val="009E6E1A"/>
    <w:rsid w:val="009F0B1D"/>
    <w:rsid w:val="009F18B9"/>
    <w:rsid w:val="009F2C45"/>
    <w:rsid w:val="009F7755"/>
    <w:rsid w:val="00A02A49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03C1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B2527"/>
    <w:rsid w:val="00AD234F"/>
    <w:rsid w:val="00AE1CCE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05058"/>
    <w:rsid w:val="00C15596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420F"/>
    <w:rsid w:val="00D55222"/>
    <w:rsid w:val="00D644A4"/>
    <w:rsid w:val="00D64CDA"/>
    <w:rsid w:val="00D714D8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12B9"/>
    <w:rsid w:val="00EA241A"/>
    <w:rsid w:val="00EA67E7"/>
    <w:rsid w:val="00EA729A"/>
    <w:rsid w:val="00EB24D4"/>
    <w:rsid w:val="00EC460A"/>
    <w:rsid w:val="00ED2524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40747"/>
    <w:rsid w:val="00F50B24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E562F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5106E-743B-42C5-BA93-2554E655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D390-50BA-462B-BB55-3FC20CA5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2015-02-13T22:22:00Z</dcterms:created>
  <dcterms:modified xsi:type="dcterms:W3CDTF">2015-02-13T22:22:00Z</dcterms:modified>
</cp:coreProperties>
</file>